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FD" w:rsidRDefault="00951E4B">
      <w:r>
        <w:t>Outline for Libe</w:t>
      </w:r>
      <w:r w:rsidR="005F4467">
        <w:t>ration Theology: Theory</w:t>
      </w:r>
      <w:bookmarkStart w:id="0" w:name="_GoBack"/>
      <w:bookmarkEnd w:id="0"/>
      <w:r>
        <w:t xml:space="preserve"> and Critique</w:t>
      </w:r>
    </w:p>
    <w:p w:rsidR="00951E4B" w:rsidRDefault="00951E4B">
      <w:r>
        <w:t>Kishore Jayabalan</w:t>
      </w:r>
    </w:p>
    <w:p w:rsidR="00951E4B" w:rsidRDefault="00951E4B"/>
    <w:p w:rsidR="00951E4B" w:rsidRDefault="00951E4B" w:rsidP="00951E4B">
      <w:pPr>
        <w:pStyle w:val="ListParagraph"/>
        <w:numPr>
          <w:ilvl w:val="0"/>
          <w:numId w:val="1"/>
        </w:numPr>
      </w:pPr>
      <w:r>
        <w:t>What is Liberation Theology?</w:t>
      </w:r>
    </w:p>
    <w:p w:rsidR="00951E4B" w:rsidRDefault="00951E4B" w:rsidP="00951E4B">
      <w:pPr>
        <w:pStyle w:val="ListParagraph"/>
        <w:numPr>
          <w:ilvl w:val="0"/>
          <w:numId w:val="2"/>
        </w:numPr>
      </w:pPr>
      <w:r>
        <w:t>Many types</w:t>
      </w:r>
    </w:p>
    <w:p w:rsidR="00951E4B" w:rsidRDefault="00951E4B" w:rsidP="00951E4B">
      <w:pPr>
        <w:pStyle w:val="ListParagraph"/>
        <w:numPr>
          <w:ilvl w:val="0"/>
          <w:numId w:val="2"/>
        </w:numPr>
      </w:pPr>
      <w:r>
        <w:t>Why is Latin America Catholic and poor?</w:t>
      </w:r>
    </w:p>
    <w:p w:rsidR="00951E4B" w:rsidRDefault="00951E4B" w:rsidP="00951E4B">
      <w:pPr>
        <w:pStyle w:val="ListParagraph"/>
        <w:numPr>
          <w:ilvl w:val="0"/>
          <w:numId w:val="2"/>
        </w:numPr>
      </w:pPr>
      <w:r>
        <w:t xml:space="preserve">Critique of capitalism </w:t>
      </w:r>
    </w:p>
    <w:p w:rsidR="00951E4B" w:rsidRDefault="00951E4B" w:rsidP="00951E4B">
      <w:pPr>
        <w:pStyle w:val="ListParagraph"/>
        <w:numPr>
          <w:ilvl w:val="0"/>
          <w:numId w:val="1"/>
        </w:numPr>
      </w:pPr>
      <w:r>
        <w:t>Origins of Liberation Theology</w:t>
      </w:r>
    </w:p>
    <w:p w:rsidR="00951E4B" w:rsidRDefault="00951E4B" w:rsidP="00951E4B">
      <w:pPr>
        <w:pStyle w:val="ListParagraph"/>
        <w:ind w:left="1080"/>
      </w:pPr>
      <w:r>
        <w:t xml:space="preserve">a. </w:t>
      </w:r>
      <w:r>
        <w:tab/>
        <w:t>1968 Latin American Bishops Conference in Medellin</w:t>
      </w:r>
    </w:p>
    <w:p w:rsidR="00951E4B" w:rsidRDefault="00951E4B" w:rsidP="00951E4B">
      <w:pPr>
        <w:pStyle w:val="ListParagraph"/>
        <w:ind w:left="1080"/>
      </w:pPr>
      <w:r>
        <w:t xml:space="preserve">b. </w:t>
      </w:r>
      <w:r>
        <w:tab/>
        <w:t xml:space="preserve">Girardi, Gutierrez and </w:t>
      </w:r>
      <w:proofErr w:type="spellStart"/>
      <w:r>
        <w:t>Boff</w:t>
      </w:r>
      <w:proofErr w:type="spellEnd"/>
    </w:p>
    <w:p w:rsidR="00951E4B" w:rsidRPr="00951E4B" w:rsidRDefault="00951E4B" w:rsidP="00951E4B">
      <w:pPr>
        <w:pStyle w:val="ListParagraph"/>
        <w:ind w:left="1080"/>
      </w:pPr>
      <w:r>
        <w:t>c.</w:t>
      </w:r>
      <w:r>
        <w:tab/>
        <w:t>Critique of development</w:t>
      </w:r>
    </w:p>
    <w:p w:rsidR="00951E4B" w:rsidRDefault="00951E4B" w:rsidP="00951E4B">
      <w:pPr>
        <w:pStyle w:val="ListParagraph"/>
        <w:ind w:left="1080"/>
      </w:pPr>
      <w:r>
        <w:t>d.</w:t>
      </w:r>
      <w:r>
        <w:tab/>
        <w:t>Vatican II</w:t>
      </w:r>
    </w:p>
    <w:p w:rsidR="00951E4B" w:rsidRDefault="00951E4B" w:rsidP="00951E4B">
      <w:pPr>
        <w:pStyle w:val="ListParagraph"/>
        <w:numPr>
          <w:ilvl w:val="0"/>
          <w:numId w:val="1"/>
        </w:numPr>
      </w:pPr>
      <w:r>
        <w:t>Novelties of Liberation Theology</w:t>
      </w:r>
    </w:p>
    <w:p w:rsidR="00951E4B" w:rsidRDefault="00951E4B" w:rsidP="00951E4B">
      <w:pPr>
        <w:pStyle w:val="ListParagraph"/>
        <w:numPr>
          <w:ilvl w:val="0"/>
          <w:numId w:val="4"/>
        </w:numPr>
      </w:pPr>
      <w:r>
        <w:t>Not limited to the nature of God</w:t>
      </w:r>
    </w:p>
    <w:p w:rsidR="00951E4B" w:rsidRDefault="00951E4B" w:rsidP="00951E4B">
      <w:pPr>
        <w:pStyle w:val="ListParagraph"/>
        <w:numPr>
          <w:ilvl w:val="0"/>
          <w:numId w:val="4"/>
        </w:numPr>
      </w:pPr>
      <w:r>
        <w:t>Emphasis on orthopraxy over orthodoxy</w:t>
      </w:r>
    </w:p>
    <w:p w:rsidR="00951E4B" w:rsidRDefault="00951E4B" w:rsidP="00951E4B">
      <w:pPr>
        <w:pStyle w:val="ListParagraph"/>
        <w:numPr>
          <w:ilvl w:val="0"/>
          <w:numId w:val="4"/>
        </w:numPr>
      </w:pPr>
      <w:r>
        <w:t>Historically conditioned</w:t>
      </w:r>
    </w:p>
    <w:p w:rsidR="00951E4B" w:rsidRDefault="00951E4B" w:rsidP="00951E4B">
      <w:pPr>
        <w:pStyle w:val="ListParagraph"/>
        <w:numPr>
          <w:ilvl w:val="0"/>
          <w:numId w:val="1"/>
        </w:numPr>
      </w:pPr>
      <w:r>
        <w:t>The problem of centers of power</w:t>
      </w:r>
    </w:p>
    <w:p w:rsidR="00951E4B" w:rsidRDefault="00951E4B" w:rsidP="00951E4B">
      <w:pPr>
        <w:pStyle w:val="ListParagraph"/>
        <w:numPr>
          <w:ilvl w:val="0"/>
          <w:numId w:val="5"/>
        </w:numPr>
      </w:pPr>
      <w:r>
        <w:t>Western development models</w:t>
      </w:r>
    </w:p>
    <w:p w:rsidR="00951E4B" w:rsidRDefault="00951E4B" w:rsidP="00951E4B">
      <w:pPr>
        <w:pStyle w:val="ListParagraph"/>
        <w:numPr>
          <w:ilvl w:val="0"/>
          <w:numId w:val="5"/>
        </w:numPr>
      </w:pPr>
      <w:r>
        <w:t>Dependency theory</w:t>
      </w:r>
    </w:p>
    <w:p w:rsidR="00951E4B" w:rsidRDefault="00951E4B" w:rsidP="00951E4B">
      <w:pPr>
        <w:pStyle w:val="ListParagraph"/>
        <w:numPr>
          <w:ilvl w:val="0"/>
          <w:numId w:val="5"/>
        </w:numPr>
      </w:pPr>
      <w:r>
        <w:t>Church hierarchy</w:t>
      </w:r>
    </w:p>
    <w:p w:rsidR="00951E4B" w:rsidRDefault="00951E4B" w:rsidP="00951E4B">
      <w:pPr>
        <w:pStyle w:val="ListParagraph"/>
        <w:numPr>
          <w:ilvl w:val="0"/>
          <w:numId w:val="1"/>
        </w:numPr>
      </w:pPr>
      <w:r>
        <w:t>Corrections of Liberation Theology</w:t>
      </w:r>
    </w:p>
    <w:p w:rsidR="00951E4B" w:rsidRDefault="00951E4B" w:rsidP="00951E4B">
      <w:pPr>
        <w:pStyle w:val="ListParagraph"/>
        <w:numPr>
          <w:ilvl w:val="0"/>
          <w:numId w:val="6"/>
        </w:numPr>
      </w:pPr>
      <w:r>
        <w:t>Official, theological</w:t>
      </w:r>
    </w:p>
    <w:p w:rsidR="00951E4B" w:rsidRDefault="00951E4B" w:rsidP="00951E4B">
      <w:pPr>
        <w:pStyle w:val="ListParagraph"/>
        <w:numPr>
          <w:ilvl w:val="0"/>
          <w:numId w:val="6"/>
        </w:numPr>
      </w:pPr>
      <w:r>
        <w:t>Unofficial, socio-economic</w:t>
      </w:r>
    </w:p>
    <w:p w:rsidR="00951E4B" w:rsidRDefault="00951E4B" w:rsidP="00951E4B">
      <w:pPr>
        <w:pStyle w:val="ListParagraph"/>
        <w:numPr>
          <w:ilvl w:val="0"/>
          <w:numId w:val="1"/>
        </w:numPr>
      </w:pPr>
      <w:r>
        <w:t>Rediscovering Political Theology</w:t>
      </w:r>
    </w:p>
    <w:p w:rsidR="00951E4B" w:rsidRDefault="00951E4B" w:rsidP="00951E4B">
      <w:pPr>
        <w:pStyle w:val="ListParagraph"/>
        <w:numPr>
          <w:ilvl w:val="0"/>
          <w:numId w:val="7"/>
        </w:numPr>
      </w:pPr>
      <w:r>
        <w:t>Capitalism and liberal democracy</w:t>
      </w:r>
    </w:p>
    <w:p w:rsidR="00951E4B" w:rsidRDefault="00951E4B" w:rsidP="00951E4B">
      <w:pPr>
        <w:pStyle w:val="ListParagraph"/>
        <w:numPr>
          <w:ilvl w:val="0"/>
          <w:numId w:val="7"/>
        </w:numPr>
      </w:pPr>
      <w:r>
        <w:t>Regime of separation</w:t>
      </w:r>
    </w:p>
    <w:p w:rsidR="00951E4B" w:rsidRDefault="00951E4B" w:rsidP="008108FD">
      <w:pPr>
        <w:pStyle w:val="ListParagraph"/>
        <w:numPr>
          <w:ilvl w:val="0"/>
          <w:numId w:val="7"/>
        </w:numPr>
      </w:pPr>
      <w:r>
        <w:t>Thinking about the whole once again</w:t>
      </w:r>
    </w:p>
    <w:sectPr w:rsidR="00951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465EB"/>
    <w:multiLevelType w:val="hybridMultilevel"/>
    <w:tmpl w:val="739C8C38"/>
    <w:lvl w:ilvl="0" w:tplc="E3D616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333F5E"/>
    <w:multiLevelType w:val="hybridMultilevel"/>
    <w:tmpl w:val="9F5C36D2"/>
    <w:lvl w:ilvl="0" w:tplc="0616B4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245CC7"/>
    <w:multiLevelType w:val="hybridMultilevel"/>
    <w:tmpl w:val="92A688EE"/>
    <w:lvl w:ilvl="0" w:tplc="4EBC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C9D"/>
    <w:multiLevelType w:val="hybridMultilevel"/>
    <w:tmpl w:val="BE0A35B8"/>
    <w:lvl w:ilvl="0" w:tplc="984AC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DC52AD"/>
    <w:multiLevelType w:val="hybridMultilevel"/>
    <w:tmpl w:val="FDF8B574"/>
    <w:lvl w:ilvl="0" w:tplc="9836DC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107409"/>
    <w:multiLevelType w:val="hybridMultilevel"/>
    <w:tmpl w:val="B6CC56F0"/>
    <w:lvl w:ilvl="0" w:tplc="8E5E43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A56D52"/>
    <w:multiLevelType w:val="hybridMultilevel"/>
    <w:tmpl w:val="1CC2BB7A"/>
    <w:lvl w:ilvl="0" w:tplc="8A44C8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4B"/>
    <w:rsid w:val="0010701D"/>
    <w:rsid w:val="00120B81"/>
    <w:rsid w:val="00123962"/>
    <w:rsid w:val="00127B11"/>
    <w:rsid w:val="00164016"/>
    <w:rsid w:val="001C1C78"/>
    <w:rsid w:val="00245B48"/>
    <w:rsid w:val="00273FD0"/>
    <w:rsid w:val="00293F62"/>
    <w:rsid w:val="002A18BC"/>
    <w:rsid w:val="002F66A3"/>
    <w:rsid w:val="00316E96"/>
    <w:rsid w:val="0040535A"/>
    <w:rsid w:val="00467774"/>
    <w:rsid w:val="004F4023"/>
    <w:rsid w:val="00527CDA"/>
    <w:rsid w:val="005379CA"/>
    <w:rsid w:val="005442A3"/>
    <w:rsid w:val="00566BC5"/>
    <w:rsid w:val="005B2B4A"/>
    <w:rsid w:val="005F4467"/>
    <w:rsid w:val="006000AE"/>
    <w:rsid w:val="00633DAD"/>
    <w:rsid w:val="00657977"/>
    <w:rsid w:val="00685081"/>
    <w:rsid w:val="00690FA9"/>
    <w:rsid w:val="00743350"/>
    <w:rsid w:val="0074407A"/>
    <w:rsid w:val="007B0377"/>
    <w:rsid w:val="008108FD"/>
    <w:rsid w:val="00831382"/>
    <w:rsid w:val="0083395B"/>
    <w:rsid w:val="0085299E"/>
    <w:rsid w:val="00885070"/>
    <w:rsid w:val="00887CDB"/>
    <w:rsid w:val="00896795"/>
    <w:rsid w:val="008C572D"/>
    <w:rsid w:val="00951E4B"/>
    <w:rsid w:val="0098143C"/>
    <w:rsid w:val="009D7408"/>
    <w:rsid w:val="009F2739"/>
    <w:rsid w:val="00A1745C"/>
    <w:rsid w:val="00A242AD"/>
    <w:rsid w:val="00A92C48"/>
    <w:rsid w:val="00B731D3"/>
    <w:rsid w:val="00BD63D8"/>
    <w:rsid w:val="00C73ED7"/>
    <w:rsid w:val="00C8261E"/>
    <w:rsid w:val="00C9309F"/>
    <w:rsid w:val="00CF6616"/>
    <w:rsid w:val="00D22866"/>
    <w:rsid w:val="00D2401D"/>
    <w:rsid w:val="00DA60B1"/>
    <w:rsid w:val="00E326FA"/>
    <w:rsid w:val="00E576A2"/>
    <w:rsid w:val="00E64CA8"/>
    <w:rsid w:val="00EA389D"/>
    <w:rsid w:val="00ED79D1"/>
    <w:rsid w:val="00EF1693"/>
    <w:rsid w:val="00F06F36"/>
    <w:rsid w:val="00F10677"/>
    <w:rsid w:val="00FA3774"/>
    <w:rsid w:val="00F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44E52-5F96-46F9-A220-3F51BBF9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 Jayabalan</dc:creator>
  <cp:lastModifiedBy>Microsoft account</cp:lastModifiedBy>
  <cp:revision>3</cp:revision>
  <dcterms:created xsi:type="dcterms:W3CDTF">2017-06-18T15:47:00Z</dcterms:created>
  <dcterms:modified xsi:type="dcterms:W3CDTF">2023-05-31T14:26:00Z</dcterms:modified>
</cp:coreProperties>
</file>